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8" w:rsidRDefault="00811D9A" w:rsidP="00D4727D">
      <w:pPr>
        <w:pStyle w:val="BodyTextIndent"/>
        <w:spacing w:line="360" w:lineRule="auto"/>
        <w:ind w:left="648" w:firstLine="0"/>
      </w:pPr>
      <w:r w:rsidRPr="00F036AC">
        <w:t>Exponenciális egyenletek</w:t>
      </w:r>
    </w:p>
    <w:p w:rsidR="00BC2B38" w:rsidRPr="00BC2B38" w:rsidRDefault="00BC2B38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6" o:title=""/>
          </v:shape>
          <o:OLEObject Type="Embed" ProgID="Equation.3" ShapeID="_x0000_i1025" DrawAspect="Content" ObjectID="_1478546406" r:id="rId7"/>
        </w:object>
      </w:r>
    </w:p>
    <w:p w:rsidR="00BC2B38" w:rsidRPr="00BC2B38" w:rsidRDefault="00BC2B38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859" w:dyaOrig="360">
          <v:shape id="_x0000_i1026" type="#_x0000_t75" style="width:42.75pt;height:18pt" o:ole="">
            <v:imagedata r:id="rId8" o:title=""/>
          </v:shape>
          <o:OLEObject Type="Embed" ProgID="Equation.3" ShapeID="_x0000_i1026" DrawAspect="Content" ObjectID="_1478546407" r:id="rId9"/>
        </w:object>
      </w:r>
    </w:p>
    <w:p w:rsid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999" w:dyaOrig="380">
          <v:shape id="_x0000_i1027" type="#_x0000_t75" style="width:50.25pt;height:18.75pt" o:ole="">
            <v:imagedata r:id="rId10" o:title=""/>
          </v:shape>
          <o:OLEObject Type="Embed" ProgID="Equation.3" ShapeID="_x0000_i1027" DrawAspect="Content" ObjectID="_1478546408" r:id="rId11"/>
        </w:object>
      </w:r>
    </w:p>
    <w:p w:rsid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2"/>
        </w:rPr>
        <w:object w:dxaOrig="1740" w:dyaOrig="420">
          <v:shape id="_x0000_i1028" type="#_x0000_t75" style="width:87pt;height:21pt" o:ole="">
            <v:imagedata r:id="rId12" o:title=""/>
          </v:shape>
          <o:OLEObject Type="Embed" ProgID="Equation.3" ShapeID="_x0000_i1028" DrawAspect="Content" ObjectID="_1478546409" r:id="rId1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280" w:dyaOrig="360">
          <v:shape id="_x0000_i1029" type="#_x0000_t75" style="width:63.75pt;height:18pt" o:ole="">
            <v:imagedata r:id="rId14" o:title=""/>
          </v:shape>
          <o:OLEObject Type="Embed" ProgID="Equation.3" ShapeID="_x0000_i1029" DrawAspect="Content" ObjectID="_1478546410" r:id="rId15"/>
        </w:object>
      </w:r>
    </w:p>
    <w:p w:rsid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920" w:dyaOrig="320">
          <v:shape id="_x0000_i1030" type="#_x0000_t75" style="width:45.75pt;height:15.75pt" o:ole="">
            <v:imagedata r:id="rId16" o:title=""/>
          </v:shape>
          <o:OLEObject Type="Embed" ProgID="Equation.3" ShapeID="_x0000_i1030" DrawAspect="Content" ObjectID="_1478546411" r:id="rId17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040" w:dyaOrig="360">
          <v:shape id="_x0000_i1031" type="#_x0000_t75" style="width:51.75pt;height:18pt" o:ole="">
            <v:imagedata r:id="rId18" o:title=""/>
          </v:shape>
          <o:OLEObject Type="Embed" ProgID="Equation.3" ShapeID="_x0000_i1031" DrawAspect="Content" ObjectID="_1478546412" r:id="rId19"/>
        </w:object>
      </w:r>
    </w:p>
    <w:p w:rsidR="00BC2B38" w:rsidRP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b/>
          <w:position w:val="-8"/>
        </w:rPr>
        <w:object w:dxaOrig="940" w:dyaOrig="360">
          <v:shape id="_x0000_i1032" type="#_x0000_t75" style="width:47.25pt;height:21.75pt" o:ole="">
            <v:imagedata r:id="rId20" o:title=""/>
          </v:shape>
          <o:OLEObject Type="Embed" ProgID="Equation.3" ShapeID="_x0000_i1032" DrawAspect="Content" ObjectID="_1478546413" r:id="rId21"/>
        </w:object>
      </w:r>
    </w:p>
    <w:p w:rsidR="00BC2B38" w:rsidRPr="00BC2B38" w:rsidRDefault="00BC2B38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999" w:dyaOrig="360">
          <v:shape id="_x0000_i1033" type="#_x0000_t75" style="width:50.25pt;height:18pt" o:ole="">
            <v:imagedata r:id="rId22" o:title=""/>
          </v:shape>
          <o:OLEObject Type="Embed" ProgID="Equation.3" ShapeID="_x0000_i1033" DrawAspect="Content" ObjectID="_1478546414" r:id="rId23"/>
        </w:object>
      </w:r>
    </w:p>
    <w:p w:rsid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940" w:dyaOrig="320">
          <v:shape id="_x0000_i1067" type="#_x0000_t75" style="width:47.25pt;height:15.75pt" o:ole="">
            <v:imagedata r:id="rId24" o:title=""/>
          </v:shape>
          <o:OLEObject Type="Embed" ProgID="Equation.3" ShapeID="_x0000_i1067" DrawAspect="Content" ObjectID="_1478546415" r:id="rId25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999" w:dyaOrig="360">
          <v:shape id="_x0000_i1068" type="#_x0000_t75" style="width:50.25pt;height:18pt" o:ole="">
            <v:imagedata r:id="rId26" o:title=""/>
          </v:shape>
          <o:OLEObject Type="Embed" ProgID="Equation.3" ShapeID="_x0000_i1068" DrawAspect="Content" ObjectID="_1478546416" r:id="rId27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359" w:dyaOrig="360">
          <v:shape id="_x0000_i1069" type="#_x0000_t75" style="width:68.25pt;height:18pt" o:ole="">
            <v:imagedata r:id="rId28" o:title=""/>
          </v:shape>
          <o:OLEObject Type="Embed" ProgID="Equation.3" ShapeID="_x0000_i1069" DrawAspect="Content" ObjectID="_1478546417" r:id="rId29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740" w:dyaOrig="360">
          <v:shape id="_x0000_i1070" type="#_x0000_t75" style="width:36.75pt;height:18pt" o:ole="">
            <v:imagedata r:id="rId30" o:title=""/>
          </v:shape>
          <o:OLEObject Type="Embed" ProgID="Equation.3" ShapeID="_x0000_i1070" DrawAspect="Content" ObjectID="_1478546418" r:id="rId3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4"/>
        </w:rPr>
        <w:object w:dxaOrig="820" w:dyaOrig="620">
          <v:shape id="_x0000_i1071" type="#_x0000_t75" style="width:41.25pt;height:30.75pt" o:ole="">
            <v:imagedata r:id="rId32" o:title=""/>
          </v:shape>
          <o:OLEObject Type="Embed" ProgID="Equation.3" ShapeID="_x0000_i1071" DrawAspect="Content" ObjectID="_1478546419" r:id="rId3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999" w:dyaOrig="360">
          <v:shape id="_x0000_i1072" type="#_x0000_t75" style="width:50.25pt;height:18pt" o:ole="">
            <v:imagedata r:id="rId34" o:title=""/>
          </v:shape>
          <o:OLEObject Type="Embed" ProgID="Equation.3" ShapeID="_x0000_i1072" DrawAspect="Content" ObjectID="_1478546420" r:id="rId35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020" w:dyaOrig="360">
          <v:shape id="_x0000_i1073" type="#_x0000_t75" style="width:51pt;height:18pt" o:ole="">
            <v:imagedata r:id="rId36" o:title=""/>
          </v:shape>
          <o:OLEObject Type="Embed" ProgID="Equation.3" ShapeID="_x0000_i1073" DrawAspect="Content" ObjectID="_1478546421" r:id="rId37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4"/>
        </w:rPr>
        <w:object w:dxaOrig="1020" w:dyaOrig="620">
          <v:shape id="_x0000_i1074" type="#_x0000_t75" style="width:51pt;height:30.75pt" o:ole="">
            <v:imagedata r:id="rId38" o:title=""/>
          </v:shape>
          <o:OLEObject Type="Embed" ProgID="Equation.3" ShapeID="_x0000_i1074" DrawAspect="Content" ObjectID="_1478546422" r:id="rId39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4"/>
        </w:rPr>
        <w:object w:dxaOrig="960" w:dyaOrig="620">
          <v:shape id="_x0000_i1075" type="#_x0000_t75" style="width:48pt;height:30.75pt" o:ole="">
            <v:imagedata r:id="rId40" o:title=""/>
          </v:shape>
          <o:OLEObject Type="Embed" ProgID="Equation.3" ShapeID="_x0000_i1075" DrawAspect="Content" ObjectID="_1478546423" r:id="rId4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920" w:dyaOrig="360">
          <v:shape id="_x0000_i1076" type="#_x0000_t75" style="width:45.75pt;height:18pt" o:ole="">
            <v:imagedata r:id="rId42" o:title=""/>
          </v:shape>
          <o:OLEObject Type="Embed" ProgID="Equation.3" ShapeID="_x0000_i1076" DrawAspect="Content" ObjectID="_1478546424" r:id="rId4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1400" w:dyaOrig="740">
          <v:shape id="_x0000_i1077" type="#_x0000_t75" style="width:69.75pt;height:36.75pt" o:ole="">
            <v:imagedata r:id="rId44" o:title=""/>
          </v:shape>
          <o:OLEObject Type="Embed" ProgID="Equation.3" ShapeID="_x0000_i1077" DrawAspect="Content" ObjectID="_1478546425" r:id="rId45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1500" w:dyaOrig="740">
          <v:shape id="_x0000_i1078" type="#_x0000_t75" style="width:75pt;height:36.75pt" o:ole="">
            <v:imagedata r:id="rId46" o:title=""/>
          </v:shape>
          <o:OLEObject Type="Embed" ProgID="Equation.3" ShapeID="_x0000_i1078" DrawAspect="Content" ObjectID="_1478546426" r:id="rId47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820" w:dyaOrig="360">
          <v:shape id="_x0000_i1079" type="#_x0000_t75" style="width:41.25pt;height:18pt" o:ole="">
            <v:imagedata r:id="rId48" o:title=""/>
          </v:shape>
          <o:OLEObject Type="Embed" ProgID="Equation.3" ShapeID="_x0000_i1079" DrawAspect="Content" ObjectID="_1478546427" r:id="rId49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260" w:dyaOrig="360">
          <v:shape id="_x0000_i1080" type="#_x0000_t75" style="width:63pt;height:18pt" o:ole="">
            <v:imagedata r:id="rId50" o:title=""/>
          </v:shape>
          <o:OLEObject Type="Embed" ProgID="Equation.3" ShapeID="_x0000_i1080" DrawAspect="Content" ObjectID="_1478546428" r:id="rId5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840" w:dyaOrig="360">
          <v:shape id="_x0000_i1081" type="#_x0000_t75" style="width:42pt;height:18pt" o:ole="">
            <v:imagedata r:id="rId52" o:title=""/>
          </v:shape>
          <o:OLEObject Type="Embed" ProgID="Equation.3" ShapeID="_x0000_i1081" DrawAspect="Content" ObjectID="_1478546429" r:id="rId5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840" w:dyaOrig="360">
          <v:shape id="_x0000_i1082" type="#_x0000_t75" style="width:42pt;height:18pt" o:ole="">
            <v:imagedata r:id="rId54" o:title=""/>
          </v:shape>
          <o:OLEObject Type="Embed" ProgID="Equation.3" ShapeID="_x0000_i1082" DrawAspect="Content" ObjectID="_1478546430" r:id="rId55"/>
        </w:object>
      </w:r>
    </w:p>
    <w:p w:rsid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260" w:dyaOrig="360">
          <v:shape id="_x0000_i1083" type="#_x0000_t75" style="width:63pt;height:18pt" o:ole="">
            <v:imagedata r:id="rId56" o:title=""/>
          </v:shape>
          <o:OLEObject Type="Embed" ProgID="Equation.3" ShapeID="_x0000_i1083" DrawAspect="Content" ObjectID="_1478546431" r:id="rId57"/>
        </w:object>
      </w:r>
    </w:p>
    <w:p w:rsidR="00BC2B38" w:rsidRPr="00BC2B38" w:rsidRDefault="00811D9A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b/>
          <w:bCs/>
          <w:position w:val="-10"/>
          <w:sz w:val="24"/>
        </w:rPr>
        <w:object w:dxaOrig="980" w:dyaOrig="360">
          <v:shape id="_x0000_i1084" type="#_x0000_t75" style="width:48.75pt;height:18pt" o:ole="">
            <v:imagedata r:id="rId58" o:title=""/>
          </v:shape>
          <o:OLEObject Type="Embed" ProgID="Equation.3" ShapeID="_x0000_i1084" DrawAspect="Content" ObjectID="_1478546432" r:id="rId59"/>
        </w:object>
      </w:r>
    </w:p>
    <w:p w:rsidR="00BC2B38" w:rsidRP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920" w:dyaOrig="320">
          <v:shape id="_x0000_i1085" type="#_x0000_t75" style="width:45.75pt;height:15.75pt" o:ole="">
            <v:imagedata r:id="rId60" o:title=""/>
          </v:shape>
          <o:OLEObject Type="Embed" ProgID="Equation.3" ShapeID="_x0000_i1085" DrawAspect="Content" ObjectID="_1478546433" r:id="rId61"/>
        </w:object>
      </w:r>
    </w:p>
    <w:p w:rsidR="00BC2B38" w:rsidRPr="00BC2B38" w:rsidRDefault="00811D9A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position w:val="-24"/>
        </w:rPr>
        <w:object w:dxaOrig="1060" w:dyaOrig="620">
          <v:shape id="_x0000_i1086" type="#_x0000_t75" style="width:53.25pt;height:30.75pt" o:ole="">
            <v:imagedata r:id="rId62" o:title=""/>
          </v:shape>
          <o:OLEObject Type="Embed" ProgID="Equation.3" ShapeID="_x0000_i1086" DrawAspect="Content" ObjectID="_1478546434" r:id="rId63"/>
        </w:object>
      </w:r>
    </w:p>
    <w:p w:rsidR="00BC2B38" w:rsidRPr="00BC2B38" w:rsidRDefault="00811D9A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080" w:dyaOrig="360">
          <v:shape id="_x0000_i1087" type="#_x0000_t75" style="width:54pt;height:18pt" o:ole="">
            <v:imagedata r:id="rId64" o:title=""/>
          </v:shape>
          <o:OLEObject Type="Embed" ProgID="Equation.3" ShapeID="_x0000_i1087" DrawAspect="Content" ObjectID="_1478546435" r:id="rId65"/>
        </w:object>
      </w:r>
    </w:p>
    <w:p w:rsidR="00BC2B38" w:rsidRPr="00BC2B38" w:rsidRDefault="00811D9A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859" w:dyaOrig="360">
          <v:shape id="_x0000_i1088" type="#_x0000_t75" style="width:42.75pt;height:18pt" o:ole="">
            <v:imagedata r:id="rId66" o:title=""/>
          </v:shape>
          <o:OLEObject Type="Embed" ProgID="Equation.3" ShapeID="_x0000_i1088" DrawAspect="Content" ObjectID="_1478546436" r:id="rId67"/>
        </w:object>
      </w:r>
      <w:r w:rsidRPr="00F036AC">
        <w:rPr>
          <w:position w:val="-10"/>
        </w:rPr>
        <w:object w:dxaOrig="180" w:dyaOrig="340">
          <v:shape id="_x0000_i1089" type="#_x0000_t75" style="width:9pt;height:17.25pt" o:ole="">
            <v:imagedata r:id="rId68" o:title=""/>
          </v:shape>
          <o:OLEObject Type="Embed" ProgID="Equation.3" ShapeID="_x0000_i1089" DrawAspect="Content" ObjectID="_1478546437" r:id="rId69"/>
        </w:object>
      </w:r>
      <w:r w:rsidRPr="00BC2B38">
        <w:rPr>
          <w:sz w:val="24"/>
        </w:rPr>
        <w:t xml:space="preserve"> </w:t>
      </w:r>
    </w:p>
    <w:p w:rsidR="00BC2B38" w:rsidRPr="00F036AC" w:rsidRDefault="00811D9A" w:rsidP="00D4727D">
      <w:pPr>
        <w:pStyle w:val="BodyTextIndent"/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200" w:dyaOrig="360">
          <v:shape id="_x0000_i1090" type="#_x0000_t75" style="width:60pt;height:18pt" o:ole="">
            <v:imagedata r:id="rId70" o:title=""/>
          </v:shape>
          <o:OLEObject Type="Embed" ProgID="Equation.3" ShapeID="_x0000_i1090" DrawAspect="Content" ObjectID="_1478546438" r:id="rId7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8"/>
        </w:rPr>
        <w:object w:dxaOrig="859" w:dyaOrig="360">
          <v:shape id="_x0000_i1091" type="#_x0000_t75" style="width:42.75pt;height:18pt" o:ole="">
            <v:imagedata r:id="rId72" o:title=""/>
          </v:shape>
          <o:OLEObject Type="Embed" ProgID="Equation.3" ShapeID="_x0000_i1091" DrawAspect="Content" ObjectID="_1478546439" r:id="rId7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440" w:dyaOrig="320">
          <v:shape id="_x0000_i1092" type="#_x0000_t75" style="width:1in;height:15.75pt" o:ole="">
            <v:imagedata r:id="rId74" o:title=""/>
          </v:shape>
          <o:OLEObject Type="Embed" ProgID="Equation.3" ShapeID="_x0000_i1092" DrawAspect="Content" ObjectID="_1478546440" r:id="rId75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1240" w:dyaOrig="740">
          <v:shape id="_x0000_i1093" type="#_x0000_t75" style="width:62.25pt;height:36.75pt" o:ole="">
            <v:imagedata r:id="rId76" o:title=""/>
          </v:shape>
          <o:OLEObject Type="Embed" ProgID="Equation.3" ShapeID="_x0000_i1093" DrawAspect="Content" ObjectID="_1478546441" r:id="rId77"/>
        </w:object>
      </w:r>
    </w:p>
    <w:p w:rsidR="00BC2B38" w:rsidRPr="00BC2B38" w:rsidRDefault="00BC2B38" w:rsidP="00D4727D">
      <w:pPr>
        <w:numPr>
          <w:ilvl w:val="0"/>
          <w:numId w:val="28"/>
        </w:numPr>
        <w:spacing w:line="360" w:lineRule="auto"/>
        <w:rPr>
          <w:bCs/>
        </w:rPr>
      </w:pPr>
      <w:r w:rsidRPr="00F036AC">
        <w:rPr>
          <w:position w:val="-24"/>
        </w:rPr>
        <w:object w:dxaOrig="859" w:dyaOrig="620">
          <v:shape id="_x0000_i1094" type="#_x0000_t75" style="width:42.75pt;height:30.75pt" o:ole="">
            <v:imagedata r:id="rId78" o:title=""/>
          </v:shape>
          <o:OLEObject Type="Embed" ProgID="Equation.3" ShapeID="_x0000_i1094" DrawAspect="Content" ObjectID="_1478546442" r:id="rId79"/>
        </w:object>
      </w:r>
    </w:p>
    <w:p w:rsidR="00BC2B38" w:rsidRPr="00BC2B38" w:rsidRDefault="00BC2B38" w:rsidP="00D4727D">
      <w:pPr>
        <w:numPr>
          <w:ilvl w:val="0"/>
          <w:numId w:val="28"/>
        </w:numPr>
        <w:spacing w:line="360" w:lineRule="auto"/>
        <w:rPr>
          <w:bCs/>
        </w:rPr>
      </w:pPr>
      <w:r w:rsidRPr="00F036AC">
        <w:rPr>
          <w:position w:val="-10"/>
        </w:rPr>
        <w:object w:dxaOrig="1520" w:dyaOrig="420">
          <v:shape id="_x0000_i1095" type="#_x0000_t75" style="width:75.75pt;height:21pt" o:ole="">
            <v:imagedata r:id="rId80" o:title=""/>
          </v:shape>
          <o:OLEObject Type="Embed" ProgID="Equation.3" ShapeID="_x0000_i1095" DrawAspect="Content" ObjectID="_1478546443" r:id="rId8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340" w:dyaOrig="360">
          <v:shape id="_x0000_i1096" type="#_x0000_t75" style="width:66.75pt;height:18pt" o:ole="">
            <v:imagedata r:id="rId82" o:title=""/>
          </v:shape>
          <o:OLEObject Type="Embed" ProgID="Equation.3" ShapeID="_x0000_i1096" DrawAspect="Content" ObjectID="_1478546444" r:id="rId8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340" w:dyaOrig="360">
          <v:shape id="_x0000_i1097" type="#_x0000_t75" style="width:66.75pt;height:18pt" o:ole="">
            <v:imagedata r:id="rId84" o:title=""/>
          </v:shape>
          <o:OLEObject Type="Embed" ProgID="Equation.3" ShapeID="_x0000_i1097" DrawAspect="Content" ObjectID="_1478546445" r:id="rId85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C53026">
        <w:rPr>
          <w:position w:val="-10"/>
        </w:rPr>
        <w:object w:dxaOrig="1040" w:dyaOrig="360">
          <v:shape id="_x0000_i1098" type="#_x0000_t75" style="width:51.75pt;height:18pt" o:ole="">
            <v:imagedata r:id="rId86" o:title=""/>
          </v:shape>
          <o:OLEObject Type="Embed" ProgID="Equation.3" ShapeID="_x0000_i1098" DrawAspect="Content" ObjectID="_1478546446" r:id="rId87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660" w:dyaOrig="320">
          <v:shape id="_x0000_i1099" type="#_x0000_t75" style="width:83.25pt;height:15.75pt" o:ole="">
            <v:imagedata r:id="rId88" o:title=""/>
          </v:shape>
          <o:OLEObject Type="Embed" ProgID="Equation.3" ShapeID="_x0000_i1099" DrawAspect="Content" ObjectID="_1478546447" r:id="rId89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120" w:dyaOrig="360">
          <v:shape id="_x0000_i1100" type="#_x0000_t75" style="width:105.75pt;height:18pt" o:ole="">
            <v:imagedata r:id="rId90" o:title=""/>
          </v:shape>
          <o:OLEObject Type="Embed" ProgID="Equation.3" ShapeID="_x0000_i1100" DrawAspect="Content" ObjectID="_1478546448" r:id="rId9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420" w:dyaOrig="440">
          <v:shape id="_x0000_i1101" type="#_x0000_t75" style="width:71.25pt;height:21.75pt" o:ole="">
            <v:imagedata r:id="rId92" o:title=""/>
          </v:shape>
          <o:OLEObject Type="Embed" ProgID="Equation.3" ShapeID="_x0000_i1101" DrawAspect="Content" ObjectID="_1478546449" r:id="rId9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1820" w:dyaOrig="740">
          <v:shape id="_x0000_i1102" type="#_x0000_t75" style="width:90.75pt;height:36.75pt" o:ole="">
            <v:imagedata r:id="rId94" o:title=""/>
          </v:shape>
          <o:OLEObject Type="Embed" ProgID="Equation.3" ShapeID="_x0000_i1102" DrawAspect="Content" ObjectID="_1478546450" r:id="rId95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520" w:dyaOrig="320">
          <v:shape id="_x0000_i1103" type="#_x0000_t75" style="width:75.75pt;height:15.75pt" o:ole="">
            <v:imagedata r:id="rId96" o:title=""/>
          </v:shape>
          <o:OLEObject Type="Embed" ProgID="Equation.3" ShapeID="_x0000_i1103" DrawAspect="Content" ObjectID="_1478546451" r:id="rId97"/>
        </w:object>
      </w:r>
    </w:p>
    <w:p w:rsidR="00811D9A" w:rsidRP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620" w:dyaOrig="360">
          <v:shape id="_x0000_i1104" type="#_x0000_t75" style="width:81pt;height:18pt" o:ole="">
            <v:imagedata r:id="rId98" o:title=""/>
          </v:shape>
          <o:OLEObject Type="Embed" ProgID="Equation.3" ShapeID="_x0000_i1104" DrawAspect="Content" ObjectID="_1478546452" r:id="rId99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1480" w:dyaOrig="740">
          <v:shape id="_x0000_i1105" type="#_x0000_t75" style="width:74.25pt;height:36.75pt" o:ole="">
            <v:imagedata r:id="rId100" o:title=""/>
          </v:shape>
          <o:OLEObject Type="Embed" ProgID="Equation.3" ShapeID="_x0000_i1105" DrawAspect="Content" ObjectID="_1478546453" r:id="rId101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1900" w:dyaOrig="740">
          <v:shape id="_x0000_i1106" type="#_x0000_t75" style="width:95.25pt;height:36.75pt" o:ole="">
            <v:imagedata r:id="rId102" o:title=""/>
          </v:shape>
          <o:OLEObject Type="Embed" ProgID="Equation.3" ShapeID="_x0000_i1106" DrawAspect="Content" ObjectID="_1478546454" r:id="rId103"/>
        </w:object>
      </w:r>
    </w:p>
    <w:p w:rsidR="006E50B1" w:rsidRDefault="00811D9A" w:rsidP="00D4727D">
      <w:pPr>
        <w:numPr>
          <w:ilvl w:val="0"/>
          <w:numId w:val="28"/>
        </w:numPr>
        <w:spacing w:line="360" w:lineRule="auto"/>
      </w:pPr>
      <w:r w:rsidRPr="00F036AC">
        <w:t xml:space="preserve"> </w:t>
      </w:r>
      <w:r w:rsidR="00C53026" w:rsidRPr="00C53026">
        <w:rPr>
          <w:position w:val="-6"/>
        </w:rPr>
        <w:object w:dxaOrig="1219" w:dyaOrig="320">
          <v:shape id="_x0000_i1107" type="#_x0000_t75" style="width:60.75pt;height:15.75pt" o:ole="">
            <v:imagedata r:id="rId104" o:title=""/>
          </v:shape>
          <o:OLEObject Type="Embed" ProgID="Equation.3" ShapeID="_x0000_i1107" DrawAspect="Content" ObjectID="_1478546455" r:id="rId105"/>
        </w:object>
      </w:r>
    </w:p>
    <w:p w:rsidR="00BC2B38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34"/>
        </w:rPr>
        <w:object w:dxaOrig="2120" w:dyaOrig="800">
          <v:shape id="_x0000_i1108" type="#_x0000_t75" style="width:105.75pt;height:39.75pt" o:ole="">
            <v:imagedata r:id="rId106" o:title=""/>
          </v:shape>
          <o:OLEObject Type="Embed" ProgID="Equation.3" ShapeID="_x0000_i1108" DrawAspect="Content" ObjectID="_1478546456" r:id="rId107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740" w:dyaOrig="400">
          <v:shape id="_x0000_i1109" type="#_x0000_t75" style="width:87pt;height:20.25pt" o:ole="">
            <v:imagedata r:id="rId108" o:title=""/>
          </v:shape>
          <o:OLEObject Type="Embed" ProgID="Equation.3" ShapeID="_x0000_i1109" DrawAspect="Content" ObjectID="_1478546457" r:id="rId109"/>
        </w:object>
      </w:r>
    </w:p>
    <w:p w:rsidR="00811D9A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680" w:dyaOrig="360">
          <v:shape id="_x0000_i1110" type="#_x0000_t75" style="width:84pt;height:18pt" o:ole="">
            <v:imagedata r:id="rId110" o:title=""/>
          </v:shape>
          <o:OLEObject Type="Embed" ProgID="Equation.3" ShapeID="_x0000_i1110" DrawAspect="Content" ObjectID="_1478546458" r:id="rId111"/>
        </w:object>
      </w:r>
    </w:p>
    <w:p w:rsidR="007C3D86" w:rsidRDefault="00260971" w:rsidP="007C3D86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1+x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∙25=125</m:t>
        </m:r>
      </m:oMath>
    </w:p>
    <w:p w:rsidR="007C3D86" w:rsidRDefault="00260971" w:rsidP="007C3D86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=6</m:t>
        </m:r>
      </m:oMath>
    </w:p>
    <w:p w:rsidR="007C3D86" w:rsidRDefault="00260971" w:rsidP="007C3D86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+2x+3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e>
        </m:rad>
      </m:oMath>
    </w:p>
    <w:p w:rsidR="007C3D86" w:rsidRDefault="00260971" w:rsidP="007C3D86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-110=0</m:t>
        </m:r>
      </m:oMath>
    </w:p>
    <w:p w:rsidR="007C3D86" w:rsidRPr="007C3D86" w:rsidRDefault="00260971" w:rsidP="007C3D86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x+2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∙81=729</m:t>
        </m:r>
      </m:oMath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340" w:dyaOrig="360">
          <v:shape id="_x0000_i1111" type="#_x0000_t75" style="width:66.75pt;height:18pt" o:ole="">
            <v:imagedata r:id="rId112" o:title=""/>
          </v:shape>
          <o:OLEObject Type="Embed" ProgID="Equation.3" ShapeID="_x0000_i1111" DrawAspect="Content" ObjectID="_1478546459" r:id="rId113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180" w:dyaOrig="360">
          <v:shape id="_x0000_i1112" type="#_x0000_t75" style="width:108.75pt;height:18pt" o:ole="">
            <v:imagedata r:id="rId114" o:title=""/>
          </v:shape>
          <o:OLEObject Type="Embed" ProgID="Equation.3" ShapeID="_x0000_i1112" DrawAspect="Content" ObjectID="_1478546460" r:id="rId115"/>
        </w:object>
      </w:r>
    </w:p>
    <w:p w:rsidR="00A03934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000" w:dyaOrig="360">
          <v:shape id="_x0000_i1113" type="#_x0000_t75" style="width:99.75pt;height:18pt" o:ole="">
            <v:imagedata r:id="rId116" o:title=""/>
          </v:shape>
          <o:OLEObject Type="Embed" ProgID="Equation.3" ShapeID="_x0000_i1113" DrawAspect="Content" ObjectID="_1478546461" r:id="rId117"/>
        </w:object>
      </w:r>
    </w:p>
    <w:p w:rsidR="00BC2B38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840" w:dyaOrig="320">
          <v:shape id="_x0000_i1114" type="#_x0000_t75" style="width:141.75pt;height:15.75pt" o:ole="">
            <v:imagedata r:id="rId118" o:title=""/>
          </v:shape>
          <o:OLEObject Type="Embed" ProgID="Equation.3" ShapeID="_x0000_i1114" DrawAspect="Content" ObjectID="_1478546462" r:id="rId119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380" w:dyaOrig="360">
          <v:shape id="_x0000_i1115" type="#_x0000_t75" style="width:69pt;height:18pt" o:ole="">
            <v:imagedata r:id="rId120" o:title=""/>
          </v:shape>
          <o:OLEObject Type="Embed" ProgID="Equation.3" ShapeID="_x0000_i1115" DrawAspect="Content" ObjectID="_1478546463" r:id="rId12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460" w:dyaOrig="360">
          <v:shape id="_x0000_i1116" type="#_x0000_t75" style="width:72.75pt;height:18pt" o:ole="">
            <v:imagedata r:id="rId122" o:title=""/>
          </v:shape>
          <o:OLEObject Type="Embed" ProgID="Equation.3" ShapeID="_x0000_i1116" DrawAspect="Content" ObjectID="_1478546464" r:id="rId123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420" w:dyaOrig="360">
          <v:shape id="_x0000_i1117" type="#_x0000_t75" style="width:71.25pt;height:18pt" o:ole="">
            <v:imagedata r:id="rId124" o:title=""/>
          </v:shape>
          <o:OLEObject Type="Embed" ProgID="Equation.3" ShapeID="_x0000_i1117" DrawAspect="Content" ObjectID="_1478546465" r:id="rId125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340" w:dyaOrig="360">
          <v:shape id="_x0000_i1118" type="#_x0000_t75" style="width:66.75pt;height:18pt" o:ole="">
            <v:imagedata r:id="rId126" o:title=""/>
          </v:shape>
          <o:OLEObject Type="Embed" ProgID="Equation.3" ShapeID="_x0000_i1118" DrawAspect="Content" ObjectID="_1478546466" r:id="rId127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840" w:dyaOrig="360">
          <v:shape id="_x0000_i1119" type="#_x0000_t75" style="width:92.25pt;height:18pt" o:ole="">
            <v:imagedata r:id="rId128" o:title=""/>
          </v:shape>
          <o:OLEObject Type="Embed" ProgID="Equation.3" ShapeID="_x0000_i1119" DrawAspect="Content" ObjectID="_1478546467" r:id="rId129"/>
        </w:object>
      </w:r>
    </w:p>
    <w:p w:rsid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719" w:dyaOrig="360">
          <v:shape id="_x0000_i1120" type="#_x0000_t75" style="width:86.25pt;height:18pt" o:ole="">
            <v:imagedata r:id="rId130" o:title=""/>
          </v:shape>
          <o:OLEObject Type="Embed" ProgID="Equation.3" ShapeID="_x0000_i1120" DrawAspect="Content" ObjectID="_1478546468" r:id="rId131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680" w:dyaOrig="360">
          <v:shape id="_x0000_i1121" type="#_x0000_t75" style="width:90pt;height:19.5pt" o:ole="">
            <v:imagedata r:id="rId110" o:title=""/>
          </v:shape>
          <o:OLEObject Type="Embed" ProgID="Equation.3" ShapeID="_x0000_i1121" DrawAspect="Content" ObjectID="_1478546469" r:id="rId132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060" w:dyaOrig="360">
          <v:shape id="_x0000_i1122" type="#_x0000_t75" style="width:102.75pt;height:18pt" o:ole="">
            <v:imagedata r:id="rId133" o:title=""/>
          </v:shape>
          <o:OLEObject Type="Embed" ProgID="Equation.3" ShapeID="_x0000_i1122" DrawAspect="Content" ObjectID="_1478546470" r:id="rId134"/>
        </w:object>
      </w:r>
    </w:p>
    <w:p w:rsidR="00BC2B38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500" w:dyaOrig="360">
          <v:shape id="_x0000_i1123" type="#_x0000_t75" style="width:125.25pt;height:18pt" o:ole="">
            <v:imagedata r:id="rId135" o:title=""/>
          </v:shape>
          <o:OLEObject Type="Embed" ProgID="Equation.3" ShapeID="_x0000_i1123" DrawAspect="Content" ObjectID="_1478546471" r:id="rId136"/>
        </w:object>
      </w:r>
    </w:p>
    <w:p w:rsidR="00BC2B38" w:rsidRPr="00F036AC" w:rsidRDefault="00BC2B38" w:rsidP="00D4727D">
      <w:pPr>
        <w:numPr>
          <w:ilvl w:val="0"/>
          <w:numId w:val="28"/>
        </w:numPr>
        <w:spacing w:line="360" w:lineRule="auto"/>
      </w:pPr>
      <w:r w:rsidRPr="00BC2B38">
        <w:rPr>
          <w:position w:val="-8"/>
        </w:rPr>
        <w:object w:dxaOrig="2960" w:dyaOrig="400">
          <v:shape id="_x0000_i1124" type="#_x0000_t75" style="width:147.75pt;height:20.25pt" o:ole="">
            <v:imagedata r:id="rId137" o:title=""/>
          </v:shape>
          <o:OLEObject Type="Embed" ProgID="Equation.3" ShapeID="_x0000_i1124" DrawAspect="Content" ObjectID="_1478546472" r:id="rId138"/>
        </w:object>
      </w:r>
    </w:p>
    <w:p w:rsidR="006E50B1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460" w:dyaOrig="360">
          <v:shape id="_x0000_i1125" type="#_x0000_t75" style="width:123pt;height:18pt" o:ole="">
            <v:imagedata r:id="rId139" o:title=""/>
          </v:shape>
          <o:OLEObject Type="Embed" ProgID="Equation.3" ShapeID="_x0000_i1125" DrawAspect="Content" ObjectID="_1478546473" r:id="rId140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480" w:dyaOrig="320">
          <v:shape id="_x0000_i1126" type="#_x0000_t75" style="width:74.25pt;height:15.75pt" o:ole="">
            <v:imagedata r:id="rId141" o:title=""/>
          </v:shape>
          <o:OLEObject Type="Embed" ProgID="Equation.3" ShapeID="_x0000_i1126" DrawAspect="Content" ObjectID="_1478546474" r:id="rId142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4"/>
        </w:rPr>
        <w:object w:dxaOrig="1560" w:dyaOrig="300">
          <v:shape id="_x0000_i1127" type="#_x0000_t75" style="width:78pt;height:15pt" o:ole="">
            <v:imagedata r:id="rId143" o:title=""/>
          </v:shape>
          <o:OLEObject Type="Embed" ProgID="Equation.3" ShapeID="_x0000_i1127" DrawAspect="Content" ObjectID="_1478546475" r:id="rId144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3320" w:dyaOrig="320">
          <v:shape id="_x0000_i1034" type="#_x0000_t75" style="width:165.75pt;height:15.75pt" o:ole="">
            <v:imagedata r:id="rId145" o:title=""/>
          </v:shape>
          <o:OLEObject Type="Embed" ProgID="Equation.3" ShapeID="_x0000_i1034" DrawAspect="Content" ObjectID="_1478546476" r:id="rId146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900" w:dyaOrig="320">
          <v:shape id="_x0000_i1035" type="#_x0000_t75" style="width:144.75pt;height:15.75pt" o:ole="">
            <v:imagedata r:id="rId147" o:title=""/>
          </v:shape>
          <o:OLEObject Type="Embed" ProgID="Equation.3" ShapeID="_x0000_i1035" DrawAspect="Content" ObjectID="_1478546477" r:id="rId148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780" w:dyaOrig="320">
          <v:shape id="_x0000_i1036" type="#_x0000_t75" style="width:138.75pt;height:15.75pt" o:ole="">
            <v:imagedata r:id="rId149" o:title=""/>
          </v:shape>
          <o:OLEObject Type="Embed" ProgID="Equation.3" ShapeID="_x0000_i1036" DrawAspect="Content" ObjectID="_1478546478" r:id="rId150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680" w:dyaOrig="320">
          <v:shape id="_x0000_i1037" type="#_x0000_t75" style="width:134.25pt;height:15.75pt" o:ole="">
            <v:imagedata r:id="rId151" o:title=""/>
          </v:shape>
          <o:OLEObject Type="Embed" ProgID="Equation.3" ShapeID="_x0000_i1037" DrawAspect="Content" ObjectID="_1478546479" r:id="rId152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620" w:dyaOrig="320">
          <v:shape id="_x0000_i1038" type="#_x0000_t75" style="width:81pt;height:15.75pt" o:ole="">
            <v:imagedata r:id="rId153" o:title=""/>
          </v:shape>
          <o:OLEObject Type="Embed" ProgID="Equation.3" ShapeID="_x0000_i1038" DrawAspect="Content" ObjectID="_1478546480" r:id="rId154"/>
        </w:object>
      </w:r>
    </w:p>
    <w:p w:rsidR="006E50B1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780" w:dyaOrig="320">
          <v:shape id="_x0000_i1039" type="#_x0000_t75" style="width:89.25pt;height:15.75pt" o:ole="">
            <v:imagedata r:id="rId155" o:title=""/>
          </v:shape>
          <o:OLEObject Type="Embed" ProgID="Equation.3" ShapeID="_x0000_i1039" DrawAspect="Content" ObjectID="_1478546481" r:id="rId156"/>
        </w:object>
      </w:r>
    </w:p>
    <w:p w:rsidR="00BC2B38" w:rsidRPr="00F036AC" w:rsidRDefault="006E50B1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3120" w:dyaOrig="320">
          <v:shape id="_x0000_i1040" type="#_x0000_t75" style="width:156pt;height:15.75pt" o:ole="">
            <v:imagedata r:id="rId157" o:title=""/>
          </v:shape>
          <o:OLEObject Type="Embed" ProgID="Equation.3" ShapeID="_x0000_i1040" DrawAspect="Content" ObjectID="_1478546482" r:id="rId158"/>
        </w:object>
      </w:r>
    </w:p>
    <w:p w:rsidR="00811D9A" w:rsidRPr="00F036AC" w:rsidRDefault="00BC2B38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880" w:dyaOrig="360">
          <v:shape id="_x0000_i1041" type="#_x0000_t75" style="width:2in;height:18pt" o:ole="">
            <v:imagedata r:id="rId159" o:title=""/>
          </v:shape>
          <o:OLEObject Type="Embed" ProgID="Equation.3" ShapeID="_x0000_i1041" DrawAspect="Content" ObjectID="_1478546483" r:id="rId160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860" w:dyaOrig="360">
          <v:shape id="_x0000_i1042" type="#_x0000_t75" style="width:93pt;height:18pt" o:ole="">
            <v:imagedata r:id="rId161" o:title=""/>
          </v:shape>
          <o:OLEObject Type="Embed" ProgID="Equation.3" ShapeID="_x0000_i1042" DrawAspect="Content" ObjectID="_1478546484" r:id="rId162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540" w:dyaOrig="360">
          <v:shape id="_x0000_i1043" type="#_x0000_t75" style="width:77.25pt;height:18pt" o:ole="">
            <v:imagedata r:id="rId163" o:title=""/>
          </v:shape>
          <o:OLEObject Type="Embed" ProgID="Equation.3" ShapeID="_x0000_i1043" DrawAspect="Content" ObjectID="_1478546485" r:id="rId164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460" w:dyaOrig="360">
          <v:shape id="_x0000_i1044" type="#_x0000_t75" style="width:72.75pt;height:18pt" o:ole="">
            <v:imagedata r:id="rId165" o:title=""/>
          </v:shape>
          <o:OLEObject Type="Embed" ProgID="Equation.3" ShapeID="_x0000_i1044" DrawAspect="Content" ObjectID="_1478546486" r:id="rId166"/>
        </w:object>
      </w:r>
    </w:p>
    <w:bookmarkStart w:id="0" w:name="_GoBack"/>
    <w:bookmarkEnd w:id="0"/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900" w:dyaOrig="360">
          <v:shape id="_x0000_i1045" type="#_x0000_t75" style="width:95.25pt;height:18pt" o:ole="">
            <v:imagedata r:id="rId167" o:title=""/>
          </v:shape>
          <o:OLEObject Type="Embed" ProgID="Equation.3" ShapeID="_x0000_i1045" DrawAspect="Content" ObjectID="_1478546487" r:id="rId168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4"/>
        </w:rPr>
        <w:object w:dxaOrig="1740" w:dyaOrig="620">
          <v:shape id="_x0000_i1046" type="#_x0000_t75" style="width:87pt;height:30.75pt" o:ole="">
            <v:imagedata r:id="rId169" o:title=""/>
          </v:shape>
          <o:OLEObject Type="Embed" ProgID="Equation.3" ShapeID="_x0000_i1046" DrawAspect="Content" ObjectID="_1478546488" r:id="rId170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2140" w:dyaOrig="740">
          <v:shape id="_x0000_i1047" type="#_x0000_t75" style="width:107.25pt;height:36.75pt" o:ole="">
            <v:imagedata r:id="rId171" o:title=""/>
          </v:shape>
          <o:OLEObject Type="Embed" ProgID="Equation.3" ShapeID="_x0000_i1047" DrawAspect="Content" ObjectID="_1478546489" r:id="rId172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079" w:dyaOrig="400">
          <v:shape id="_x0000_i1048" type="#_x0000_t75" style="width:104.25pt;height:20.25pt" o:ole="">
            <v:imagedata r:id="rId173" o:title=""/>
          </v:shape>
          <o:OLEObject Type="Embed" ProgID="Equation.3" ShapeID="_x0000_i1048" DrawAspect="Content" ObjectID="_1478546490" r:id="rId174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800" w:dyaOrig="360">
          <v:shape id="_x0000_i1049" type="#_x0000_t75" style="width:90pt;height:18pt" o:ole="">
            <v:imagedata r:id="rId175" o:title=""/>
          </v:shape>
          <o:OLEObject Type="Embed" ProgID="Equation.3" ShapeID="_x0000_i1049" DrawAspect="Content" ObjectID="_1478546491" r:id="rId176"/>
        </w:object>
      </w:r>
      <w:r w:rsidRPr="00F036AC">
        <w:rPr>
          <w:position w:val="-10"/>
        </w:rPr>
        <w:object w:dxaOrig="180" w:dyaOrig="340">
          <v:shape id="_x0000_i1050" type="#_x0000_t75" style="width:9pt;height:17.25pt" o:ole="">
            <v:imagedata r:id="rId68" o:title=""/>
          </v:shape>
          <o:OLEObject Type="Embed" ProgID="Equation.3" ShapeID="_x0000_i1050" DrawAspect="Content" ObjectID="_1478546492" r:id="rId177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060" w:dyaOrig="360">
          <v:shape id="_x0000_i1051" type="#_x0000_t75" style="width:102.75pt;height:18pt" o:ole="">
            <v:imagedata r:id="rId178" o:title=""/>
          </v:shape>
          <o:OLEObject Type="Embed" ProgID="Equation.3" ShapeID="_x0000_i1051" DrawAspect="Content" ObjectID="_1478546493" r:id="rId179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4"/>
        </w:rPr>
        <w:object w:dxaOrig="3360" w:dyaOrig="639">
          <v:shape id="_x0000_i1052" type="#_x0000_t75" style="width:168pt;height:32.25pt" o:ole="">
            <v:imagedata r:id="rId180" o:title=""/>
          </v:shape>
          <o:OLEObject Type="Embed" ProgID="Equation.3" ShapeID="_x0000_i1052" DrawAspect="Content" ObjectID="_1478546494" r:id="rId181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1700" w:dyaOrig="360">
          <v:shape id="_x0000_i1053" type="#_x0000_t75" style="width:84.75pt;height:18pt" o:ole="">
            <v:imagedata r:id="rId182" o:title=""/>
          </v:shape>
          <o:OLEObject Type="Embed" ProgID="Equation.3" ShapeID="_x0000_i1053" DrawAspect="Content" ObjectID="_1478546495" r:id="rId183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020" w:dyaOrig="400">
          <v:shape id="_x0000_i1054" type="#_x0000_t75" style="width:101.25pt;height:20.25pt" o:ole="">
            <v:imagedata r:id="rId184" o:title=""/>
          </v:shape>
          <o:OLEObject Type="Embed" ProgID="Equation.3" ShapeID="_x0000_i1054" DrawAspect="Content" ObjectID="_1478546496" r:id="rId185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380" w:dyaOrig="360">
          <v:shape id="_x0000_i1128" type="#_x0000_t75" style="width:119.25pt;height:18pt" o:ole="">
            <v:imagedata r:id="rId186" o:title=""/>
          </v:shape>
          <o:OLEObject Type="Embed" ProgID="Equation.3" ShapeID="_x0000_i1128" DrawAspect="Content" ObjectID="_1478546497" r:id="rId187"/>
        </w:object>
      </w:r>
    </w:p>
    <w:p w:rsidR="00811D9A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020" w:dyaOrig="360">
          <v:shape id="_x0000_i1129" type="#_x0000_t75" style="width:101.25pt;height:18pt" o:ole="">
            <v:imagedata r:id="rId188" o:title=""/>
          </v:shape>
          <o:OLEObject Type="Embed" ProgID="Equation.3" ShapeID="_x0000_i1129" DrawAspect="Content" ObjectID="_1478546498" r:id="rId189"/>
        </w:object>
      </w:r>
    </w:p>
    <w:p w:rsidR="00A03934" w:rsidRPr="00F036AC" w:rsidRDefault="00811D9A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000" w:dyaOrig="320">
          <v:shape id="_x0000_i1130" type="#_x0000_t75" style="width:99.75pt;height:15.75pt" o:ole="">
            <v:imagedata r:id="rId190" o:title=""/>
          </v:shape>
          <o:OLEObject Type="Embed" ProgID="Equation.3" ShapeID="_x0000_i1130" DrawAspect="Content" ObjectID="_1478546499" r:id="rId191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020" w:dyaOrig="320">
          <v:shape id="_x0000_i1131" type="#_x0000_t75" style="width:101.25pt;height:15.75pt" o:ole="">
            <v:imagedata r:id="rId192" o:title=""/>
          </v:shape>
          <o:OLEObject Type="Embed" ProgID="Equation.3" ShapeID="_x0000_i1131" DrawAspect="Content" ObjectID="_1478546500" r:id="rId193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460" w:dyaOrig="320">
          <v:shape id="_x0000_i1132" type="#_x0000_t75" style="width:123pt;height:15.75pt" o:ole="">
            <v:imagedata r:id="rId194" o:title=""/>
          </v:shape>
          <o:OLEObject Type="Embed" ProgID="Equation.3" ShapeID="_x0000_i1132" DrawAspect="Content" ObjectID="_1478546501" r:id="rId195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780" w:dyaOrig="320">
          <v:shape id="_x0000_i1133" type="#_x0000_t75" style="width:138.75pt;height:15.75pt" o:ole="">
            <v:imagedata r:id="rId196" o:title=""/>
          </v:shape>
          <o:OLEObject Type="Embed" ProgID="Equation.3" ShapeID="_x0000_i1133" DrawAspect="Content" ObjectID="_1478546502" r:id="rId197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720" w:dyaOrig="440">
          <v:shape id="_x0000_i1134" type="#_x0000_t75" style="width:135.75pt;height:21.75pt" o:ole="">
            <v:imagedata r:id="rId198" o:title=""/>
          </v:shape>
          <o:OLEObject Type="Embed" ProgID="Equation.3" ShapeID="_x0000_i1134" DrawAspect="Content" ObjectID="_1478546503" r:id="rId199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2620" w:dyaOrig="440">
          <v:shape id="_x0000_i1055" type="#_x0000_t75" style="width:131.25pt;height:21.75pt" o:ole="">
            <v:imagedata r:id="rId200" o:title=""/>
          </v:shape>
          <o:OLEObject Type="Embed" ProgID="Equation.3" ShapeID="_x0000_i1055" DrawAspect="Content" ObjectID="_1478546504" r:id="rId201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34"/>
        </w:rPr>
        <w:object w:dxaOrig="2880" w:dyaOrig="840">
          <v:shape id="_x0000_i1056" type="#_x0000_t75" style="width:2in;height:42pt" o:ole="">
            <v:imagedata r:id="rId202" o:title=""/>
          </v:shape>
          <o:OLEObject Type="Embed" ProgID="Equation.3" ShapeID="_x0000_i1056" DrawAspect="Content" ObjectID="_1478546505" r:id="rId203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10"/>
        </w:rPr>
        <w:object w:dxaOrig="3280" w:dyaOrig="460">
          <v:shape id="_x0000_i1057" type="#_x0000_t75" style="width:164.25pt;height:23.25pt" o:ole="">
            <v:imagedata r:id="rId204" o:title=""/>
          </v:shape>
          <o:OLEObject Type="Embed" ProgID="Equation.3" ShapeID="_x0000_i1057" DrawAspect="Content" ObjectID="_1478546506" r:id="rId205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180" w:dyaOrig="320">
          <v:shape id="_x0000_i1135" type="#_x0000_t75" style="width:108.75pt;height:15.75pt" o:ole="">
            <v:imagedata r:id="rId206" o:title=""/>
          </v:shape>
          <o:OLEObject Type="Embed" ProgID="Equation.3" ShapeID="_x0000_i1135" DrawAspect="Content" ObjectID="_1478546507" r:id="rId207"/>
        </w:object>
      </w:r>
      <w:r w:rsidRPr="00F036AC">
        <w:rPr>
          <w:position w:val="-10"/>
        </w:rPr>
        <w:object w:dxaOrig="180" w:dyaOrig="340">
          <v:shape id="_x0000_i1136" type="#_x0000_t75" style="width:9pt;height:17.25pt" o:ole="">
            <v:imagedata r:id="rId68" o:title=""/>
          </v:shape>
          <o:OLEObject Type="Embed" ProgID="Equation.3" ShapeID="_x0000_i1136" DrawAspect="Content" ObjectID="_1478546508" r:id="rId208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360" w:dyaOrig="320">
          <v:shape id="_x0000_i1137" type="#_x0000_t75" style="width:117.75pt;height:15.75pt" o:ole="">
            <v:imagedata r:id="rId209" o:title=""/>
          </v:shape>
          <o:OLEObject Type="Embed" ProgID="Equation.3" ShapeID="_x0000_i1137" DrawAspect="Content" ObjectID="_1478546509" r:id="rId210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720" w:dyaOrig="320">
          <v:shape id="_x0000_i1138" type="#_x0000_t75" style="width:135.75pt;height:15.75pt" o:ole="">
            <v:imagedata r:id="rId211" o:title=""/>
          </v:shape>
          <o:OLEObject Type="Embed" ProgID="Equation.3" ShapeID="_x0000_i1138" DrawAspect="Content" ObjectID="_1478546510" r:id="rId212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700" w:dyaOrig="320">
          <v:shape id="_x0000_i1139" type="#_x0000_t75" style="width:84.75pt;height:15.75pt" o:ole="">
            <v:imagedata r:id="rId213" o:title=""/>
          </v:shape>
          <o:OLEObject Type="Embed" ProgID="Equation.3" ShapeID="_x0000_i1139" DrawAspect="Content" ObjectID="_1478546511" r:id="rId214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520" w:dyaOrig="320">
          <v:shape id="_x0000_i1140" type="#_x0000_t75" style="width:75.75pt;height:15.75pt" o:ole="">
            <v:imagedata r:id="rId215" o:title=""/>
          </v:shape>
          <o:OLEObject Type="Embed" ProgID="Equation.3" ShapeID="_x0000_i1140" DrawAspect="Content" ObjectID="_1478546512" r:id="rId216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28"/>
        </w:rPr>
        <w:object w:dxaOrig="2680" w:dyaOrig="680">
          <v:shape id="_x0000_i1141" type="#_x0000_t75" style="width:134.25pt;height:33.75pt" o:ole="">
            <v:imagedata r:id="rId217" o:title=""/>
          </v:shape>
          <o:OLEObject Type="Embed" ProgID="Equation.3" ShapeID="_x0000_i1141" DrawAspect="Content" ObjectID="_1478546513" r:id="rId218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4"/>
        </w:rPr>
        <w:object w:dxaOrig="1520" w:dyaOrig="300">
          <v:shape id="_x0000_i1142" type="#_x0000_t75" style="width:75.75pt;height:15pt" o:ole="">
            <v:imagedata r:id="rId219" o:title=""/>
          </v:shape>
          <o:OLEObject Type="Embed" ProgID="Equation.3" ShapeID="_x0000_i1142" DrawAspect="Content" ObjectID="_1478546514" r:id="rId220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719" w:dyaOrig="320">
          <v:shape id="_x0000_i1143" type="#_x0000_t75" style="width:86.25pt;height:15.75pt" o:ole="">
            <v:imagedata r:id="rId221" o:title=""/>
          </v:shape>
          <o:OLEObject Type="Embed" ProgID="Equation.3" ShapeID="_x0000_i1143" DrawAspect="Content" ObjectID="_1478546515" r:id="rId222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800" w:dyaOrig="320">
          <v:shape id="_x0000_i1144" type="#_x0000_t75" style="width:90pt;height:15.75pt" o:ole="">
            <v:imagedata r:id="rId223" o:title=""/>
          </v:shape>
          <o:OLEObject Type="Embed" ProgID="Equation.3" ShapeID="_x0000_i1144" DrawAspect="Content" ObjectID="_1478546516" r:id="rId224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700" w:dyaOrig="320">
          <v:shape id="_x0000_i1145" type="#_x0000_t75" style="width:84.75pt;height:15.75pt" o:ole="">
            <v:imagedata r:id="rId225" o:title=""/>
          </v:shape>
          <o:OLEObject Type="Embed" ProgID="Equation.3" ShapeID="_x0000_i1145" DrawAspect="Content" ObjectID="_1478546517" r:id="rId226"/>
        </w:object>
      </w:r>
    </w:p>
    <w:p w:rsidR="00D4727D" w:rsidRDefault="00A03934" w:rsidP="00D4727D">
      <w:pPr>
        <w:pStyle w:val="Alpontok"/>
        <w:numPr>
          <w:ilvl w:val="0"/>
          <w:numId w:val="28"/>
        </w:numPr>
      </w:pPr>
      <w:r w:rsidRPr="00F036AC">
        <w:rPr>
          <w:position w:val="-6"/>
        </w:rPr>
        <w:object w:dxaOrig="1420" w:dyaOrig="320">
          <v:shape id="_x0000_i1146" type="#_x0000_t75" style="width:71.25pt;height:15.75pt" o:ole="">
            <v:imagedata r:id="rId227" o:title=""/>
          </v:shape>
          <o:OLEObject Type="Embed" ProgID="Equation.3" ShapeID="_x0000_i1146" DrawAspect="Content" ObjectID="_1478546518" r:id="rId228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3B751D">
        <w:rPr>
          <w:position w:val="-6"/>
        </w:rPr>
        <w:object w:dxaOrig="1620" w:dyaOrig="400">
          <v:shape id="_x0000_i1147" type="#_x0000_t75" style="width:81pt;height:20.25pt" o:ole="">
            <v:imagedata r:id="rId229" o:title=""/>
          </v:shape>
          <o:OLEObject Type="Embed" ProgID="Equation.3" ShapeID="_x0000_i1147" DrawAspect="Content" ObjectID="_1478546519" r:id="rId230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A1711E">
        <w:rPr>
          <w:position w:val="-6"/>
        </w:rPr>
        <w:object w:dxaOrig="1740" w:dyaOrig="400">
          <v:shape id="_x0000_i1148" type="#_x0000_t75" style="width:87pt;height:20.25pt" o:ole="">
            <v:imagedata r:id="rId231" o:title=""/>
          </v:shape>
          <o:OLEObject Type="Embed" ProgID="Equation.3" ShapeID="_x0000_i1148" DrawAspect="Content" ObjectID="_1478546520" r:id="rId232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A1711E">
        <w:rPr>
          <w:position w:val="-6"/>
        </w:rPr>
        <w:object w:dxaOrig="2360" w:dyaOrig="400">
          <v:shape id="_x0000_i1149" type="#_x0000_t75" style="width:117.75pt;height:20.25pt" o:ole="">
            <v:imagedata r:id="rId233" o:title=""/>
          </v:shape>
          <o:OLEObject Type="Embed" ProgID="Equation.3" ShapeID="_x0000_i1149" DrawAspect="Content" ObjectID="_1478546521" r:id="rId234"/>
        </w:object>
      </w:r>
    </w:p>
    <w:p w:rsidR="00A03934" w:rsidRPr="00F036AC" w:rsidRDefault="00D4727D" w:rsidP="00D4727D">
      <w:pPr>
        <w:pStyle w:val="Alpontok"/>
        <w:numPr>
          <w:ilvl w:val="0"/>
          <w:numId w:val="28"/>
        </w:numPr>
      </w:pPr>
      <w:r w:rsidRPr="00A1711E">
        <w:rPr>
          <w:position w:val="-6"/>
        </w:rPr>
        <w:object w:dxaOrig="1680" w:dyaOrig="400">
          <v:shape id="_x0000_i1150" type="#_x0000_t75" style="width:84pt;height:20.25pt" o:ole="">
            <v:imagedata r:id="rId235" o:title=""/>
          </v:shape>
          <o:OLEObject Type="Embed" ProgID="Equation.3" ShapeID="_x0000_i1150" DrawAspect="Content" ObjectID="_1478546522" r:id="rId236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280" w:dyaOrig="499">
          <v:shape id="_x0000_i1151" type="#_x0000_t75" style="width:114pt;height:24.75pt" o:ole="">
            <v:imagedata r:id="rId237" o:title=""/>
          </v:shape>
          <o:OLEObject Type="Embed" ProgID="Equation.3" ShapeID="_x0000_i1151" DrawAspect="Content" ObjectID="_1478546523" r:id="rId238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980" w:dyaOrig="380">
          <v:shape id="_x0000_i1152" type="#_x0000_t75" style="width:99pt;height:18.75pt" o:ole="">
            <v:imagedata r:id="rId239" o:title=""/>
          </v:shape>
          <o:OLEObject Type="Embed" ProgID="Equation.3" ShapeID="_x0000_i1152" DrawAspect="Content" ObjectID="_1478546524" r:id="rId240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240" w:dyaOrig="320">
          <v:shape id="_x0000_i1153" type="#_x0000_t75" style="width:62.25pt;height:15.75pt" o:ole="">
            <v:imagedata r:id="rId241" o:title=""/>
          </v:shape>
          <o:OLEObject Type="Embed" ProgID="Equation.3" ShapeID="_x0000_i1153" DrawAspect="Content" ObjectID="_1478546525" r:id="rId242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700" w:dyaOrig="320">
          <v:shape id="_x0000_i1154" type="#_x0000_t75" style="width:84.75pt;height:15.75pt" o:ole="">
            <v:imagedata r:id="rId243" o:title=""/>
          </v:shape>
          <o:OLEObject Type="Embed" ProgID="Equation.3" ShapeID="_x0000_i1154" DrawAspect="Content" ObjectID="_1478546526" r:id="rId244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8"/>
        </w:rPr>
        <w:object w:dxaOrig="1939" w:dyaOrig="400">
          <v:shape id="_x0000_i1155" type="#_x0000_t75" style="width:96.75pt;height:20.25pt" o:ole="">
            <v:imagedata r:id="rId245" o:title=""/>
          </v:shape>
          <o:OLEObject Type="Embed" ProgID="Equation.3" ShapeID="_x0000_i1155" DrawAspect="Content" ObjectID="_1478546527" r:id="rId246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900" w:dyaOrig="320">
          <v:shape id="_x0000_i1156" type="#_x0000_t75" style="width:95.25pt;height:15.75pt" o:ole="">
            <v:imagedata r:id="rId247" o:title=""/>
          </v:shape>
          <o:OLEObject Type="Embed" ProgID="Equation.3" ShapeID="_x0000_i1156" DrawAspect="Content" ObjectID="_1478546528" r:id="rId248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440" w:dyaOrig="320">
          <v:shape id="_x0000_i1157" type="#_x0000_t75" style="width:1in;height:15.75pt" o:ole="">
            <v:imagedata r:id="rId249" o:title=""/>
          </v:shape>
          <o:OLEObject Type="Embed" ProgID="Equation.3" ShapeID="_x0000_i1157" DrawAspect="Content" ObjectID="_1478546529" r:id="rId250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2020" w:dyaOrig="320">
          <v:shape id="_x0000_i1158" type="#_x0000_t75" style="width:101.25pt;height:15.75pt" o:ole="">
            <v:imagedata r:id="rId251" o:title=""/>
          </v:shape>
          <o:OLEObject Type="Embed" ProgID="Equation.3" ShapeID="_x0000_i1158" DrawAspect="Content" ObjectID="_1478546530" r:id="rId252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400" w:dyaOrig="320">
          <v:shape id="_x0000_i1159" type="#_x0000_t75" style="width:69.75pt;height:15.75pt" o:ole="">
            <v:imagedata r:id="rId253" o:title=""/>
          </v:shape>
          <o:OLEObject Type="Embed" ProgID="Equation.3" ShapeID="_x0000_i1159" DrawAspect="Content" ObjectID="_1478546531" r:id="rId254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680" w:dyaOrig="320">
          <v:shape id="_x0000_i1063" type="#_x0000_t75" style="width:84pt;height:15.75pt" o:ole="">
            <v:imagedata r:id="rId255" o:title=""/>
          </v:shape>
          <o:OLEObject Type="Embed" ProgID="Equation.3" ShapeID="_x0000_i1063" DrawAspect="Content" ObjectID="_1478546532" r:id="rId256"/>
        </w:object>
      </w:r>
    </w:p>
    <w:p w:rsidR="006E50B1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680" w:dyaOrig="320">
          <v:shape id="_x0000_i1064" type="#_x0000_t75" style="width:84pt;height:15.75pt" o:ole="">
            <v:imagedata r:id="rId257" o:title=""/>
          </v:shape>
          <o:OLEObject Type="Embed" ProgID="Equation.3" ShapeID="_x0000_i1064" DrawAspect="Content" ObjectID="_1478546533" r:id="rId258"/>
        </w:object>
      </w:r>
    </w:p>
    <w:p w:rsidR="00A03934" w:rsidRPr="00F036AC" w:rsidRDefault="00A03934" w:rsidP="00D4727D">
      <w:pPr>
        <w:numPr>
          <w:ilvl w:val="0"/>
          <w:numId w:val="28"/>
        </w:numPr>
        <w:spacing w:line="360" w:lineRule="auto"/>
      </w:pPr>
      <w:r w:rsidRPr="00F036AC">
        <w:rPr>
          <w:position w:val="-6"/>
        </w:rPr>
        <w:object w:dxaOrig="1800" w:dyaOrig="320">
          <v:shape id="_x0000_i1065" type="#_x0000_t75" style="width:90pt;height:15.75pt" o:ole="">
            <v:imagedata r:id="rId259" o:title=""/>
          </v:shape>
          <o:OLEObject Type="Embed" ProgID="Equation.3" ShapeID="_x0000_i1065" DrawAspect="Content" ObjectID="_1478546534" r:id="rId260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D0115F">
        <w:rPr>
          <w:position w:val="-42"/>
        </w:rPr>
        <w:object w:dxaOrig="2560" w:dyaOrig="1020">
          <v:shape id="_x0000_i1066" type="#_x0000_t75" style="width:128.25pt;height:51pt" o:ole="">
            <v:imagedata r:id="rId261" o:title=""/>
          </v:shape>
          <o:OLEObject Type="Embed" ProgID="Equation.3" ShapeID="_x0000_i1066" DrawAspect="Content" ObjectID="_1478546535" r:id="rId262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D0115F">
        <w:rPr>
          <w:position w:val="-6"/>
        </w:rPr>
        <w:object w:dxaOrig="2000" w:dyaOrig="499">
          <v:shape id="_x0000_i1061" type="#_x0000_t75" style="width:99.75pt;height:24.75pt" o:ole="">
            <v:imagedata r:id="rId263" o:title=""/>
          </v:shape>
          <o:OLEObject Type="Embed" ProgID="Equation.3" ShapeID="_x0000_i1061" DrawAspect="Content" ObjectID="_1478546536" r:id="rId264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D0115F">
        <w:rPr>
          <w:position w:val="-82"/>
        </w:rPr>
        <w:object w:dxaOrig="1500" w:dyaOrig="1420">
          <v:shape id="_x0000_i1062" type="#_x0000_t75" style="width:75pt;height:71.25pt" o:ole="">
            <v:imagedata r:id="rId265" o:title=""/>
          </v:shape>
          <o:OLEObject Type="Embed" ProgID="Equation.3" ShapeID="_x0000_i1062" DrawAspect="Content" ObjectID="_1478546537" r:id="rId266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3B751D">
        <w:rPr>
          <w:position w:val="-72"/>
        </w:rPr>
        <w:object w:dxaOrig="2260" w:dyaOrig="1500">
          <v:shape id="_x0000_i1060" type="#_x0000_t75" style="width:113.25pt;height:75pt" o:ole="">
            <v:imagedata r:id="rId267" o:title=""/>
          </v:shape>
          <o:OLEObject Type="Embed" ProgID="Equation.3" ShapeID="_x0000_i1060" DrawAspect="Content" ObjectID="_1478546538" r:id="rId268"/>
        </w:object>
      </w:r>
    </w:p>
    <w:p w:rsidR="00D4727D" w:rsidRDefault="00D4727D" w:rsidP="00D4727D">
      <w:pPr>
        <w:pStyle w:val="Alpontok"/>
        <w:numPr>
          <w:ilvl w:val="0"/>
          <w:numId w:val="28"/>
        </w:numPr>
      </w:pPr>
      <w:r w:rsidRPr="003B751D">
        <w:rPr>
          <w:position w:val="-72"/>
        </w:rPr>
        <w:object w:dxaOrig="2720" w:dyaOrig="1219">
          <v:shape id="_x0000_i1059" type="#_x0000_t75" style="width:135.75pt;height:60.75pt" o:ole="">
            <v:imagedata r:id="rId269" o:title=""/>
          </v:shape>
          <o:OLEObject Type="Embed" ProgID="Equation.3" ShapeID="_x0000_i1059" DrawAspect="Content" ObjectID="_1478546539" r:id="rId270"/>
        </w:object>
      </w:r>
    </w:p>
    <w:p w:rsidR="00811D9A" w:rsidRPr="00F036AC" w:rsidRDefault="00D4727D" w:rsidP="00D4727D">
      <w:pPr>
        <w:pStyle w:val="Alpontok"/>
        <w:numPr>
          <w:ilvl w:val="0"/>
          <w:numId w:val="28"/>
        </w:numPr>
      </w:pPr>
      <w:r w:rsidRPr="003B751D">
        <w:rPr>
          <w:position w:val="-78"/>
        </w:rPr>
        <w:object w:dxaOrig="3840" w:dyaOrig="1780">
          <v:shape id="_x0000_i1058" type="#_x0000_t75" style="width:192pt;height:89.25pt" o:ole="">
            <v:imagedata r:id="rId271" o:title=""/>
          </v:shape>
          <o:OLEObject Type="Embed" ProgID="Equation.3" ShapeID="_x0000_i1058" DrawAspect="Content" ObjectID="_1478546540" r:id="rId272"/>
        </w:object>
      </w:r>
    </w:p>
    <w:sectPr w:rsidR="00811D9A" w:rsidRPr="00F036AC" w:rsidSect="00BC2B38">
      <w:type w:val="continuous"/>
      <w:pgSz w:w="11906" w:h="16838"/>
      <w:pgMar w:top="1440" w:right="746" w:bottom="1440" w:left="1800" w:header="708" w:footer="708" w:gutter="0"/>
      <w:cols w:sep="1" w:space="5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64E"/>
    <w:multiLevelType w:val="hybridMultilevel"/>
    <w:tmpl w:val="777E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640E5"/>
    <w:multiLevelType w:val="hybridMultilevel"/>
    <w:tmpl w:val="AF88651A"/>
    <w:lvl w:ilvl="0" w:tplc="192E7DE4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6E1"/>
    <w:multiLevelType w:val="hybridMultilevel"/>
    <w:tmpl w:val="173CB718"/>
    <w:lvl w:ilvl="0" w:tplc="E24645CC">
      <w:start w:val="1"/>
      <w:numFmt w:val="decimal"/>
      <w:lvlText w:val="%1)"/>
      <w:lvlJc w:val="left"/>
      <w:pPr>
        <w:tabs>
          <w:tab w:val="num" w:pos="3572"/>
        </w:tabs>
        <w:ind w:left="3572" w:hanging="3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797E"/>
    <w:multiLevelType w:val="hybridMultilevel"/>
    <w:tmpl w:val="75DCD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41E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68497B"/>
    <w:multiLevelType w:val="hybridMultilevel"/>
    <w:tmpl w:val="794CCD3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3997DCF"/>
    <w:multiLevelType w:val="hybridMultilevel"/>
    <w:tmpl w:val="24646F4C"/>
    <w:lvl w:ilvl="0" w:tplc="A41A1A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BC67B4"/>
    <w:multiLevelType w:val="multilevel"/>
    <w:tmpl w:val="73F2A1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2874B77"/>
    <w:multiLevelType w:val="multilevel"/>
    <w:tmpl w:val="85745C4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9BC464E"/>
    <w:multiLevelType w:val="hybridMultilevel"/>
    <w:tmpl w:val="48A2E218"/>
    <w:lvl w:ilvl="0" w:tplc="F7229B76">
      <w:start w:val="1"/>
      <w:numFmt w:val="decimal"/>
      <w:lvlText w:val="%1)"/>
      <w:lvlJc w:val="left"/>
      <w:pPr>
        <w:tabs>
          <w:tab w:val="num" w:pos="504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B2838"/>
    <w:multiLevelType w:val="hybridMultilevel"/>
    <w:tmpl w:val="3E5818AC"/>
    <w:lvl w:ilvl="0" w:tplc="C962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FF3D04"/>
    <w:multiLevelType w:val="multilevel"/>
    <w:tmpl w:val="C0D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25994"/>
    <w:multiLevelType w:val="hybridMultilevel"/>
    <w:tmpl w:val="8C4E284E"/>
    <w:lvl w:ilvl="0" w:tplc="9C0279C8">
      <w:start w:val="1"/>
      <w:numFmt w:val="decimal"/>
      <w:lvlText w:val="%1.)"/>
      <w:lvlJc w:val="left"/>
      <w:pPr>
        <w:tabs>
          <w:tab w:val="num" w:pos="504"/>
        </w:tabs>
        <w:ind w:left="648" w:hanging="648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0279C8">
      <w:start w:val="1"/>
      <w:numFmt w:val="decimal"/>
      <w:lvlText w:val="%3.)"/>
      <w:lvlJc w:val="left"/>
      <w:pPr>
        <w:tabs>
          <w:tab w:val="num" w:pos="1800"/>
        </w:tabs>
        <w:ind w:left="1800" w:hanging="180"/>
      </w:pPr>
      <w:rPr>
        <w:rFonts w:hint="default"/>
        <w:b w:val="0"/>
        <w:i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591803"/>
    <w:multiLevelType w:val="multilevel"/>
    <w:tmpl w:val="FA1CCF26"/>
    <w:lvl w:ilvl="0">
      <w:start w:val="1"/>
      <w:numFmt w:val="decimal"/>
      <w:lvlText w:val="%1)"/>
      <w:lvlJc w:val="left"/>
      <w:pPr>
        <w:tabs>
          <w:tab w:val="num" w:pos="576"/>
        </w:tabs>
        <w:ind w:left="100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773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02C670C"/>
    <w:multiLevelType w:val="hybridMultilevel"/>
    <w:tmpl w:val="F502CF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61285"/>
    <w:multiLevelType w:val="hybridMultilevel"/>
    <w:tmpl w:val="4D7E3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771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48529D"/>
    <w:multiLevelType w:val="hybridMultilevel"/>
    <w:tmpl w:val="1128B066"/>
    <w:lvl w:ilvl="0" w:tplc="2A904836">
      <w:start w:val="1"/>
      <w:numFmt w:val="none"/>
      <w:lvlText w:val="b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D0DDA"/>
    <w:multiLevelType w:val="hybridMultilevel"/>
    <w:tmpl w:val="16668DEA"/>
    <w:lvl w:ilvl="0" w:tplc="33B62F8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9020D2"/>
    <w:multiLevelType w:val="hybridMultilevel"/>
    <w:tmpl w:val="7D0EEF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236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5FB1DC2"/>
    <w:multiLevelType w:val="hybridMultilevel"/>
    <w:tmpl w:val="A45278C2"/>
    <w:lvl w:ilvl="0" w:tplc="B694002A">
      <w:start w:val="1"/>
      <w:numFmt w:val="none"/>
      <w:lvlText w:val="b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F435C"/>
    <w:multiLevelType w:val="hybridMultilevel"/>
    <w:tmpl w:val="91304F4A"/>
    <w:lvl w:ilvl="0" w:tplc="9C0279C8">
      <w:start w:val="1"/>
      <w:numFmt w:val="decimal"/>
      <w:lvlText w:val="%1.)"/>
      <w:lvlJc w:val="left"/>
      <w:pPr>
        <w:tabs>
          <w:tab w:val="num" w:pos="504"/>
        </w:tabs>
        <w:ind w:left="648" w:hanging="648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F620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C4A3100"/>
    <w:multiLevelType w:val="hybridMultilevel"/>
    <w:tmpl w:val="241EE494"/>
    <w:lvl w:ilvl="0" w:tplc="0409001B">
      <w:start w:val="1"/>
      <w:numFmt w:val="lowerRoman"/>
      <w:lvlText w:val="%1."/>
      <w:lvlJc w:val="righ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3683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62372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9E38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D0A42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8"/>
  </w:num>
  <w:num w:numId="3">
    <w:abstractNumId w:val="30"/>
  </w:num>
  <w:num w:numId="4">
    <w:abstractNumId w:val="27"/>
  </w:num>
  <w:num w:numId="5">
    <w:abstractNumId w:val="15"/>
  </w:num>
  <w:num w:numId="6">
    <w:abstractNumId w:val="29"/>
  </w:num>
  <w:num w:numId="7">
    <w:abstractNumId w:val="4"/>
  </w:num>
  <w:num w:numId="8">
    <w:abstractNumId w:val="25"/>
  </w:num>
  <w:num w:numId="9">
    <w:abstractNumId w:val="11"/>
  </w:num>
  <w:num w:numId="10">
    <w:abstractNumId w:val="28"/>
  </w:num>
  <w:num w:numId="11">
    <w:abstractNumId w:val="16"/>
  </w:num>
  <w:num w:numId="12">
    <w:abstractNumId w:val="19"/>
  </w:num>
  <w:num w:numId="13">
    <w:abstractNumId w:val="23"/>
  </w:num>
  <w:num w:numId="14">
    <w:abstractNumId w:val="22"/>
  </w:num>
  <w:num w:numId="15">
    <w:abstractNumId w:val="1"/>
  </w:num>
  <w:num w:numId="16">
    <w:abstractNumId w:val="20"/>
  </w:num>
  <w:num w:numId="17">
    <w:abstractNumId w:val="5"/>
  </w:num>
  <w:num w:numId="18">
    <w:abstractNumId w:val="26"/>
  </w:num>
  <w:num w:numId="19">
    <w:abstractNumId w:val="8"/>
  </w:num>
  <w:num w:numId="20">
    <w:abstractNumId w:val="9"/>
  </w:num>
  <w:num w:numId="21">
    <w:abstractNumId w:val="2"/>
  </w:num>
  <w:num w:numId="22">
    <w:abstractNumId w:val="17"/>
  </w:num>
  <w:num w:numId="23">
    <w:abstractNumId w:val="0"/>
  </w:num>
  <w:num w:numId="24">
    <w:abstractNumId w:val="3"/>
  </w:num>
  <w:num w:numId="25">
    <w:abstractNumId w:val="10"/>
  </w:num>
  <w:num w:numId="26">
    <w:abstractNumId w:val="12"/>
  </w:num>
  <w:num w:numId="27">
    <w:abstractNumId w:val="14"/>
  </w:num>
  <w:num w:numId="28">
    <w:abstractNumId w:val="24"/>
  </w:num>
  <w:num w:numId="29">
    <w:abstractNumId w:val="7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C7"/>
    <w:rsid w:val="000574E7"/>
    <w:rsid w:val="000D466D"/>
    <w:rsid w:val="00160F37"/>
    <w:rsid w:val="00260971"/>
    <w:rsid w:val="004128C7"/>
    <w:rsid w:val="006E50B1"/>
    <w:rsid w:val="007C3D86"/>
    <w:rsid w:val="00811D9A"/>
    <w:rsid w:val="00A03934"/>
    <w:rsid w:val="00BC2B38"/>
    <w:rsid w:val="00C53026"/>
    <w:rsid w:val="00D4727D"/>
    <w:rsid w:val="00D76584"/>
    <w:rsid w:val="00E44D08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320" w:firstLine="720"/>
    </w:pPr>
    <w:rPr>
      <w:sz w:val="36"/>
    </w:rPr>
  </w:style>
  <w:style w:type="paragraph" w:customStyle="1" w:styleId="Fejezet">
    <w:name w:val="Fejezet"/>
    <w:basedOn w:val="Normal"/>
    <w:rsid w:val="00D4727D"/>
    <w:pPr>
      <w:numPr>
        <w:numId w:val="29"/>
      </w:numPr>
      <w:jc w:val="center"/>
    </w:pPr>
    <w:rPr>
      <w:rFonts w:eastAsia="SimSun"/>
      <w:b/>
      <w:sz w:val="28"/>
      <w:lang w:eastAsia="zh-CN"/>
    </w:rPr>
  </w:style>
  <w:style w:type="paragraph" w:customStyle="1" w:styleId="Feladatok">
    <w:name w:val="Feladatok"/>
    <w:basedOn w:val="Normal"/>
    <w:rsid w:val="00D4727D"/>
    <w:pPr>
      <w:numPr>
        <w:ilvl w:val="1"/>
        <w:numId w:val="29"/>
      </w:numPr>
    </w:pPr>
    <w:rPr>
      <w:rFonts w:eastAsia="SimSun"/>
      <w:lang w:eastAsia="zh-CN"/>
    </w:rPr>
  </w:style>
  <w:style w:type="paragraph" w:customStyle="1" w:styleId="Alpontok">
    <w:name w:val="Alpontok"/>
    <w:basedOn w:val="Feladatok"/>
    <w:rsid w:val="00D4727D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7C3D8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320" w:firstLine="720"/>
    </w:pPr>
    <w:rPr>
      <w:sz w:val="36"/>
    </w:rPr>
  </w:style>
  <w:style w:type="paragraph" w:customStyle="1" w:styleId="Fejezet">
    <w:name w:val="Fejezet"/>
    <w:basedOn w:val="Normal"/>
    <w:rsid w:val="00D4727D"/>
    <w:pPr>
      <w:numPr>
        <w:numId w:val="29"/>
      </w:numPr>
      <w:jc w:val="center"/>
    </w:pPr>
    <w:rPr>
      <w:rFonts w:eastAsia="SimSun"/>
      <w:b/>
      <w:sz w:val="28"/>
      <w:lang w:eastAsia="zh-CN"/>
    </w:rPr>
  </w:style>
  <w:style w:type="paragraph" w:customStyle="1" w:styleId="Feladatok">
    <w:name w:val="Feladatok"/>
    <w:basedOn w:val="Normal"/>
    <w:rsid w:val="00D4727D"/>
    <w:pPr>
      <w:numPr>
        <w:ilvl w:val="1"/>
        <w:numId w:val="29"/>
      </w:numPr>
    </w:pPr>
    <w:rPr>
      <w:rFonts w:eastAsia="SimSun"/>
      <w:lang w:eastAsia="zh-CN"/>
    </w:rPr>
  </w:style>
  <w:style w:type="paragraph" w:customStyle="1" w:styleId="Alpontok">
    <w:name w:val="Alpontok"/>
    <w:basedOn w:val="Feladatok"/>
    <w:rsid w:val="00D4727D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7C3D8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2.bin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3.bin"/><Relationship Id="rId244" Type="http://schemas.openxmlformats.org/officeDocument/2006/relationships/oleObject" Target="embeddings/oleObject12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9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4.wmf"/><Relationship Id="rId271" Type="http://schemas.openxmlformats.org/officeDocument/2006/relationships/image" Target="media/image132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2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7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101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5.bin"/><Relationship Id="rId273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3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Exponenciális egyenletek</vt:lpstr>
    </vt:vector>
  </TitlesOfParts>
  <Company>Ady Endre Liceum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Exponenciális egyenletek</dc:title>
  <dc:creator>l2004c</dc:creator>
  <cp:lastModifiedBy>nagyz</cp:lastModifiedBy>
  <cp:revision>2</cp:revision>
  <cp:lastPrinted>2010-01-07T22:50:00Z</cp:lastPrinted>
  <dcterms:created xsi:type="dcterms:W3CDTF">2014-11-26T20:34:00Z</dcterms:created>
  <dcterms:modified xsi:type="dcterms:W3CDTF">2014-11-26T20:34:00Z</dcterms:modified>
</cp:coreProperties>
</file>